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6" w:rsidRDefault="009D4E78"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9D36B6" w:rsidRDefault="009D36B6"/>
    <w:p w:rsidR="009D36B6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28"/>
          <w:szCs w:val="28"/>
        </w:rPr>
        <w:t>Grade</w:t>
      </w:r>
      <w:proofErr w:type="gramStart"/>
      <w:r>
        <w:rPr>
          <w:rFonts w:ascii="Nirmala UI" w:hAnsi="Nirmala UI" w:cs="Nirmala UI"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  <w:lang w:val="en-US"/>
        </w:rPr>
        <w:t>6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</w:t>
      </w:r>
      <w:r w:rsidR="00972EDC">
        <w:rPr>
          <w:rFonts w:ascii="Nirmala UI" w:hAnsi="Nirmala UI" w:cs="Nirmala UI"/>
          <w:sz w:val="28"/>
          <w:szCs w:val="28"/>
        </w:rPr>
        <w:t xml:space="preserve">               Revision paper -2</w:t>
      </w:r>
      <w:r>
        <w:rPr>
          <w:rFonts w:ascii="Nirmala UI" w:hAnsi="Nirmala UI" w:cs="Nirmala UI"/>
          <w:sz w:val="28"/>
          <w:szCs w:val="28"/>
        </w:rPr>
        <w:t xml:space="preserve">                       Date:</w:t>
      </w:r>
      <w:r w:rsidR="00972EDC">
        <w:rPr>
          <w:rFonts w:ascii="Nirmala UI" w:hAnsi="Nirmala UI" w:cs="Nirmala UI"/>
          <w:sz w:val="28"/>
          <w:szCs w:val="28"/>
          <w:lang w:val="en-US"/>
        </w:rPr>
        <w:t>15</w:t>
      </w:r>
      <w:r>
        <w:rPr>
          <w:rFonts w:ascii="Nirmala UI" w:hAnsi="Nirmala UI" w:cs="Nirmala UI"/>
          <w:sz w:val="28"/>
          <w:szCs w:val="28"/>
        </w:rPr>
        <w:t>.</w:t>
      </w:r>
      <w:r w:rsidR="009C48F8">
        <w:rPr>
          <w:rFonts w:ascii="Nirmala UI" w:hAnsi="Nirmala UI" w:cs="Nirmala UI"/>
          <w:sz w:val="28"/>
          <w:szCs w:val="28"/>
          <w:lang w:val="en-US"/>
        </w:rPr>
        <w:t>03</w:t>
      </w:r>
      <w:r>
        <w:rPr>
          <w:rFonts w:ascii="Nirmala UI" w:hAnsi="Nirmala UI" w:cs="Nirmala UI"/>
          <w:sz w:val="28"/>
          <w:szCs w:val="28"/>
        </w:rPr>
        <w:t>.2</w:t>
      </w:r>
      <w:r>
        <w:rPr>
          <w:rFonts w:ascii="Nirmala UI" w:hAnsi="Nirmala UI" w:cs="Nirmala UI"/>
          <w:sz w:val="28"/>
          <w:szCs w:val="28"/>
          <w:lang w:val="en-US"/>
        </w:rPr>
        <w:t>4</w:t>
      </w:r>
    </w:p>
    <w:p w:rsidR="009D36B6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        </w:t>
      </w:r>
      <w:r w:rsidR="009C48F8">
        <w:rPr>
          <w:rFonts w:ascii="Nirmala UI" w:hAnsi="Nirmala UI" w:cs="Nirmala UI"/>
          <w:sz w:val="28"/>
          <w:szCs w:val="28"/>
        </w:rPr>
        <w:t xml:space="preserve">                       </w:t>
      </w:r>
      <w:r w:rsidR="00473530">
        <w:rPr>
          <w:rFonts w:ascii="Nirmala UI" w:hAnsi="Nirmala UI" w:cs="Nirmala UI"/>
          <w:sz w:val="28"/>
          <w:szCs w:val="28"/>
        </w:rPr>
        <w:t xml:space="preserve">    </w:t>
      </w:r>
      <w:r w:rsidR="009C48F8">
        <w:rPr>
          <w:rFonts w:ascii="Nirmala UI" w:hAnsi="Nirmala UI" w:cs="Nirmala UI"/>
          <w:sz w:val="28"/>
          <w:szCs w:val="28"/>
        </w:rPr>
        <w:t xml:space="preserve"> </w:t>
      </w:r>
      <w:r w:rsidR="000E40FE">
        <w:rPr>
          <w:rFonts w:ascii="Nirmala UI" w:hAnsi="Nirmala UI" w:cs="Nirmala UI"/>
          <w:sz w:val="28"/>
          <w:szCs w:val="28"/>
        </w:rPr>
        <w:t>HINDI                                       MARKS-25</w:t>
      </w:r>
    </w:p>
    <w:p w:rsidR="009D36B6" w:rsidRDefault="009D36B6">
      <w:pPr>
        <w:rPr>
          <w:rFonts w:ascii="Nirmala UI" w:hAnsi="Nirmala UI" w:cs="Nirmala UI"/>
          <w:sz w:val="28"/>
          <w:szCs w:val="28"/>
        </w:rPr>
      </w:pPr>
    </w:p>
    <w:p w:rsidR="009D36B6" w:rsidRPr="00972EDC" w:rsidRDefault="009D4E78" w:rsidP="00972EDC">
      <w:pPr>
        <w:numPr>
          <w:ilvl w:val="0"/>
          <w:numId w:val="1"/>
        </w:numPr>
        <w:rPr>
          <w:rFonts w:ascii="Nirmala UI" w:hAnsi="Nirmala UI" w:cs="Nirmala UI"/>
          <w:bCs/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अंग्रेज़ी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 w:hint="cs"/>
          <w:sz w:val="28"/>
          <w:szCs w:val="28"/>
          <w:cs/>
        </w:rPr>
        <w:t>में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</w:t>
      </w:r>
      <w:r w:rsid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</w:t>
      </w:r>
      <w:r w:rsidR="00972EDC">
        <w:rPr>
          <w:rFonts w:ascii="Nirmala UI" w:hAnsi="Nirmala UI" w:cs="Nirmala UI"/>
          <w:bCs/>
          <w:sz w:val="28"/>
          <w:szCs w:val="28"/>
          <w:lang w:val="en-US"/>
        </w:rPr>
        <w:t xml:space="preserve">  [3]</w:t>
      </w:r>
    </w:p>
    <w:p w:rsidR="00972EDC" w:rsidRPr="00972EDC" w:rsidRDefault="00972EDC" w:rsidP="00972EDC">
      <w:pPr>
        <w:ind w:firstLineChars="50" w:firstLine="140"/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1)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र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ाष्ट्रपति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</w:rPr>
        <w:t xml:space="preserve">                        4)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समाचार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72EDC" w:rsidRPr="00972EDC" w:rsidRDefault="00972EDC" w:rsidP="00972EDC">
      <w:pPr>
        <w:ind w:firstLineChars="50" w:firstLine="140"/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स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ंसद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भवन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</w:rPr>
        <w:t xml:space="preserve">                 5)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प्रयास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72EDC" w:rsidRPr="00972EDC" w:rsidRDefault="00972EDC" w:rsidP="00972EDC">
      <w:pPr>
        <w:ind w:firstLineChars="50" w:firstLine="140"/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इम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ारत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                        6)</w:t>
      </w:r>
      <w:r w:rsidRPr="00972ED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तराजू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D36B6" w:rsidRDefault="009D36B6">
      <w:pPr>
        <w:ind w:firstLineChars="50" w:firstLine="140"/>
        <w:rPr>
          <w:rFonts w:ascii="Nirmala UI" w:hAnsi="Nirmala UI" w:cs="Nirmala UI"/>
          <w:sz w:val="28"/>
          <w:szCs w:val="28"/>
        </w:rPr>
      </w:pPr>
    </w:p>
    <w:p w:rsidR="009D36B6" w:rsidRPr="006A6BFB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2.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Arial Unicode MS" w:hint="cs"/>
          <w:sz w:val="28"/>
          <w:szCs w:val="28"/>
          <w:cs/>
          <w:lang w:bidi="hi-IN"/>
        </w:rPr>
        <w:t>हिन्द</w:t>
      </w:r>
      <w:proofErr w:type="gramStart"/>
      <w:r>
        <w:rPr>
          <w:rFonts w:ascii="Nirmala UI" w:hAnsi="Nirmala UI" w:cs="Arial Unicode MS" w:hint="cs"/>
          <w:sz w:val="28"/>
          <w:szCs w:val="28"/>
          <w:cs/>
          <w:lang w:bidi="hi-IN"/>
        </w:rPr>
        <w:t>ी</w:t>
      </w:r>
      <w:r>
        <w:rPr>
          <w:rFonts w:ascii="Nirmala UI" w:hAnsi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म</w:t>
      </w:r>
      <w:proofErr w:type="gramEnd"/>
      <w:r>
        <w:rPr>
          <w:rFonts w:ascii="Nirmala UI" w:hAnsi="Nirmala UI" w:cs="Nirmala UI" w:hint="cs"/>
          <w:sz w:val="28"/>
          <w:szCs w:val="28"/>
          <w:cs/>
        </w:rPr>
        <w:t>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</w:t>
      </w:r>
      <w:r w:rsid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[3]</w:t>
      </w:r>
    </w:p>
    <w:p w:rsidR="009D36B6" w:rsidRPr="00C03ADE" w:rsidRDefault="00620229" w:rsidP="00C03ADE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1)</w:t>
      </w:r>
      <w:r w:rsidR="009D4E78">
        <w:rPr>
          <w:rFonts w:ascii="Nirmala UI" w:hAnsi="Nirmala UI" w:cs="Nirmala UI"/>
          <w:sz w:val="28"/>
          <w:szCs w:val="28"/>
        </w:rPr>
        <w:t xml:space="preserve"> </w:t>
      </w:r>
      <w:r w:rsidR="00972EDC">
        <w:rPr>
          <w:rFonts w:ascii="Nirmala UI" w:hAnsi="Nirmala UI" w:cs="Nirmala UI"/>
          <w:sz w:val="28"/>
          <w:szCs w:val="28"/>
          <w:lang w:val="en-US"/>
        </w:rPr>
        <w:t>Unique</w:t>
      </w:r>
      <w:r w:rsidR="00C03ADE">
        <w:rPr>
          <w:rFonts w:ascii="Nirmala UI" w:hAnsi="Nirmala UI" w:cs="Nirmala UI"/>
          <w:sz w:val="28"/>
          <w:szCs w:val="28"/>
          <w:lang w:val="en-US"/>
        </w:rPr>
        <w:t xml:space="preserve">     </w:t>
      </w:r>
      <w:r w:rsidR="00972EDC">
        <w:rPr>
          <w:rFonts w:ascii="Nirmala UI" w:hAnsi="Nirmala UI" w:cs="Nirmala UI"/>
          <w:sz w:val="28"/>
          <w:szCs w:val="28"/>
          <w:lang w:val="en-US"/>
        </w:rPr>
        <w:t xml:space="preserve">                       4</w:t>
      </w:r>
      <w:proofErr w:type="gramStart"/>
      <w:r w:rsidR="00972EDC">
        <w:rPr>
          <w:rFonts w:ascii="Nirmala UI" w:hAnsi="Nirmala UI" w:cs="Nirmala UI"/>
          <w:sz w:val="28"/>
          <w:szCs w:val="28"/>
          <w:lang w:val="en-US"/>
        </w:rPr>
        <w:t>)Song</w:t>
      </w:r>
      <w:proofErr w:type="gramEnd"/>
    </w:p>
    <w:p w:rsidR="009D36B6" w:rsidRDefault="00972ED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2)Mountains</w:t>
      </w:r>
      <w:proofErr w:type="gramEnd"/>
      <w:r w:rsidR="00C03ADE">
        <w:rPr>
          <w:rFonts w:ascii="Nirmala UI" w:hAnsi="Nirmala UI" w:cs="Nirmala UI"/>
          <w:sz w:val="28"/>
          <w:szCs w:val="28"/>
          <w:lang w:val="en-US"/>
        </w:rPr>
        <w:t xml:space="preserve">      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5)Water falls</w:t>
      </w:r>
    </w:p>
    <w:p w:rsidR="00C03ADE" w:rsidRDefault="00972ED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3)Garden</w:t>
      </w:r>
      <w:proofErr w:type="gramEnd"/>
      <w:r w:rsidR="00C03ADE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6)Clean</w:t>
      </w:r>
    </w:p>
    <w:p w:rsidR="00620229" w:rsidRDefault="00620229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</w:p>
    <w:p w:rsidR="00972EDC" w:rsidRPr="00972EDC" w:rsidRDefault="009D4E78" w:rsidP="00972EDC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3. 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</w:t>
      </w:r>
      <w:proofErr w:type="gramStart"/>
      <w:r>
        <w:rPr>
          <w:rFonts w:ascii="Nirmala UI" w:hAnsi="Nirmala UI" w:cs="Nirmala UI" w:hint="cs"/>
          <w:sz w:val="28"/>
          <w:szCs w:val="28"/>
          <w:cs/>
        </w:rPr>
        <w:t>ं</w:t>
      </w:r>
      <w:r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 w:hint="cs"/>
          <w:sz w:val="28"/>
          <w:szCs w:val="28"/>
          <w:cs/>
        </w:rPr>
        <w:t>क</w:t>
      </w:r>
      <w:proofErr w:type="gramEnd"/>
      <w:r>
        <w:rPr>
          <w:rFonts w:ascii="Nirmala UI" w:hAnsi="Nirmala UI" w:cs="Nirmala UI" w:hint="cs"/>
          <w:sz w:val="28"/>
          <w:szCs w:val="28"/>
          <w:cs/>
        </w:rPr>
        <w:t>ा</w:t>
      </w:r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</w:rPr>
        <w:t>पर्यायवाची</w:t>
      </w:r>
      <w:proofErr w:type="spellEnd"/>
      <w:r w:rsidR="00972EDC" w:rsidRPr="00972ED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="00972EDC" w:rsidRPr="00972ED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972EDC" w:rsidRPr="00972EDC">
        <w:rPr>
          <w:rFonts w:ascii="Nirmala UI" w:hAnsi="Nirmala UI" w:cs="Nirmala UI"/>
          <w:sz w:val="28"/>
          <w:szCs w:val="28"/>
        </w:rPr>
        <w:t xml:space="preserve"> </w:t>
      </w:r>
      <w:r w:rsidR="00972EDC"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972EDC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   </w:t>
      </w:r>
      <w:r w:rsidR="00972EDC">
        <w:rPr>
          <w:rFonts w:ascii="Nirmala UI" w:hAnsi="Nirmala UI" w:cs="Nirmala UI"/>
          <w:bCs/>
          <w:sz w:val="28"/>
          <w:szCs w:val="28"/>
          <w:lang w:val="en-US"/>
        </w:rPr>
        <w:t xml:space="preserve">    </w:t>
      </w:r>
      <w:r w:rsidR="00972EDC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</w:t>
      </w:r>
      <w:r w:rsidR="00972EDC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 w:rsidR="00972EDC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[5]</w:t>
      </w:r>
    </w:p>
    <w:p w:rsidR="00972EDC" w:rsidRPr="00972EDC" w:rsidRDefault="00972EDC" w:rsidP="00972EDC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1)</w:t>
      </w:r>
      <w:r w:rsidR="0062022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देश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  </w:t>
      </w:r>
      <w:r>
        <w:rPr>
          <w:rFonts w:ascii="Nirmala UI" w:hAnsi="Nirmala UI" w:cs="Nirmala UI"/>
          <w:sz w:val="28"/>
          <w:szCs w:val="28"/>
        </w:rPr>
        <w:t xml:space="preserve">                         </w:t>
      </w:r>
      <w:r w:rsidRPr="00972EDC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4</w:t>
      </w:r>
      <w:proofErr w:type="gramStart"/>
      <w:r>
        <w:rPr>
          <w:rFonts w:ascii="Nirmala UI" w:hAnsi="Nirmala UI" w:cs="Nirmala UI"/>
          <w:sz w:val="28"/>
          <w:szCs w:val="28"/>
        </w:rPr>
        <w:t>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त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ारा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72EDC" w:rsidRPr="00972EDC" w:rsidRDefault="00972EDC" w:rsidP="00972EDC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पर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्वत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  </w:t>
      </w:r>
      <w:r>
        <w:rPr>
          <w:rFonts w:ascii="Nirmala UI" w:hAnsi="Nirmala UI" w:cs="Nirmala UI"/>
          <w:sz w:val="28"/>
          <w:szCs w:val="28"/>
        </w:rPr>
        <w:t xml:space="preserve">                          5)</w:t>
      </w:r>
      <w:r w:rsidRPr="00972EDC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संसार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72EDC" w:rsidRPr="00972EDC" w:rsidRDefault="00972EDC" w:rsidP="00972EDC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972EDC">
        <w:rPr>
          <w:rFonts w:ascii="Nirmala UI" w:hAnsi="Nirmala UI" w:cs="Nirmala UI" w:hint="cs"/>
          <w:sz w:val="28"/>
          <w:szCs w:val="28"/>
        </w:rPr>
        <w:t>च</w:t>
      </w:r>
      <w:proofErr w:type="gramEnd"/>
      <w:r w:rsidRPr="00972EDC">
        <w:rPr>
          <w:rFonts w:ascii="Nirmala UI" w:hAnsi="Nirmala UI" w:cs="Nirmala UI" w:hint="cs"/>
          <w:sz w:val="28"/>
          <w:szCs w:val="28"/>
        </w:rPr>
        <w:t>ाँद</w:t>
      </w:r>
      <w:proofErr w:type="spellEnd"/>
      <w:r w:rsidRPr="00972EDC">
        <w:rPr>
          <w:rFonts w:ascii="Nirmala UI" w:hAnsi="Nirmala UI" w:cs="Nirmala UI"/>
          <w:sz w:val="28"/>
          <w:szCs w:val="28"/>
        </w:rPr>
        <w:t xml:space="preserve"> </w:t>
      </w:r>
    </w:p>
    <w:p w:rsidR="009D36B6" w:rsidRPr="00972EDC" w:rsidRDefault="009D4E78" w:rsidP="00C03AD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</w:p>
    <w:p w:rsidR="009D36B6" w:rsidRDefault="009D4E78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lastRenderedPageBreak/>
        <w:t xml:space="preserve">                </w:t>
      </w:r>
    </w:p>
    <w:p w:rsidR="00972EDC" w:rsidRPr="00972EDC" w:rsidRDefault="00620229" w:rsidP="00972ED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>4.</w:t>
      </w:r>
      <w:r w:rsidR="009D4E78">
        <w:rPr>
          <w:rFonts w:ascii="Nirmala UI" w:hAnsi="Nirmala UI" w:cs="Nirmala UI"/>
          <w:sz w:val="28"/>
          <w:szCs w:val="28"/>
          <w:lang w:val="en-US"/>
        </w:rPr>
        <w:t xml:space="preserve">  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श्रुतिसम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भिन्नार्थक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शब्द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B42C62"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B42C62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 </w:t>
      </w:r>
      <w:r w:rsidR="00B42C62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                 [4]</w:t>
      </w:r>
    </w:p>
    <w:p w:rsidR="00972EDC" w:rsidRPr="00972EDC" w:rsidRDefault="00B42C62" w:rsidP="00972ED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ह</w:t>
      </w:r>
      <w:proofErr w:type="gramEnd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ार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      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</w:t>
      </w:r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2)</w:t>
      </w:r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बात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      </w:t>
      </w:r>
    </w:p>
    <w:p w:rsidR="00972EDC" w:rsidRPr="00972EDC" w:rsidRDefault="00B42C62" w:rsidP="00B42C62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</w:t>
      </w:r>
      <w:proofErr w:type="spellStart"/>
      <w:r w:rsidRPr="00972EDC">
        <w:rPr>
          <w:rFonts w:ascii="Nirmala UI" w:hAnsi="Nirmala UI" w:cs="Nirmala UI" w:hint="cs"/>
          <w:sz w:val="28"/>
          <w:szCs w:val="28"/>
          <w:lang w:val="en-US"/>
        </w:rPr>
        <w:t>हाड़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      </w:t>
      </w:r>
      <w:proofErr w:type="spellStart"/>
      <w:r w:rsidRPr="00972EDC">
        <w:rPr>
          <w:rFonts w:ascii="Nirmala UI" w:hAnsi="Nirmala UI" w:cs="Nirmala UI" w:hint="cs"/>
          <w:sz w:val="28"/>
          <w:szCs w:val="28"/>
          <w:lang w:val="en-US"/>
        </w:rPr>
        <w:t>वात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          </w:t>
      </w:r>
    </w:p>
    <w:p w:rsidR="00972EDC" w:rsidRPr="00972EDC" w:rsidRDefault="00B42C62" w:rsidP="00972ED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और</w:t>
      </w:r>
      <w:proofErr w:type="spellEnd"/>
      <w:proofErr w:type="gram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4) </w:t>
      </w:r>
      <w:proofErr w:type="spellStart"/>
      <w:r w:rsidR="00972EDC" w:rsidRPr="00972EDC">
        <w:rPr>
          <w:rFonts w:ascii="Nirmala UI" w:hAnsi="Nirmala UI" w:cs="Nirmala UI" w:hint="cs"/>
          <w:sz w:val="28"/>
          <w:szCs w:val="28"/>
          <w:lang w:val="en-US"/>
        </w:rPr>
        <w:t>दिन</w:t>
      </w:r>
      <w:proofErr w:type="spellEnd"/>
      <w:r w:rsidR="00972EDC" w:rsidRPr="00972EDC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B42C62" w:rsidRPr="00972EDC" w:rsidRDefault="00B42C62" w:rsidP="00B42C6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  </w:t>
      </w:r>
      <w:proofErr w:type="spellStart"/>
      <w:r w:rsidRPr="00972EDC">
        <w:rPr>
          <w:rFonts w:ascii="Nirmala UI" w:hAnsi="Nirmala UI" w:cs="Nirmala UI" w:hint="cs"/>
          <w:sz w:val="28"/>
          <w:szCs w:val="28"/>
          <w:lang w:val="en-US"/>
        </w:rPr>
        <w:t>ओर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     </w:t>
      </w:r>
      <w:proofErr w:type="spellStart"/>
      <w:r w:rsidRPr="00972EDC">
        <w:rPr>
          <w:rFonts w:ascii="Nirmala UI" w:hAnsi="Nirmala UI" w:cs="Nirmala UI" w:hint="cs"/>
          <w:sz w:val="28"/>
          <w:szCs w:val="28"/>
          <w:lang w:val="en-US"/>
        </w:rPr>
        <w:t>दीन</w:t>
      </w:r>
      <w:proofErr w:type="spellEnd"/>
    </w:p>
    <w:p w:rsidR="006A6BFB" w:rsidRPr="006A6BFB" w:rsidRDefault="00B42C62" w:rsidP="00B42C6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                     </w:t>
      </w:r>
    </w:p>
    <w:p w:rsidR="00B42C62" w:rsidRPr="00B42C62" w:rsidRDefault="00620229" w:rsidP="00B42C62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>5.</w:t>
      </w:r>
      <w:r w:rsidR="009D4E78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B42C62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="00B42C62" w:rsidRPr="00B42C62">
        <w:rPr>
          <w:rFonts w:ascii="Nirmala UI" w:hAnsi="Nirmala UI" w:cs="Nirmala UI" w:hint="cs"/>
          <w:sz w:val="28"/>
          <w:szCs w:val="28"/>
          <w:lang w:val="en-US"/>
        </w:rPr>
        <w:t>लयवाले</w:t>
      </w:r>
      <w:proofErr w:type="spellEnd"/>
      <w:r w:rsidR="00B42C62"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B42C62" w:rsidRPr="00B42C62">
        <w:rPr>
          <w:rFonts w:ascii="Nirmala UI" w:hAnsi="Nirmala UI" w:cs="Nirmala UI" w:hint="cs"/>
          <w:sz w:val="28"/>
          <w:szCs w:val="28"/>
          <w:lang w:val="en-US"/>
        </w:rPr>
        <w:t>शब्द</w:t>
      </w:r>
      <w:proofErr w:type="spellEnd"/>
      <w:r w:rsidR="00B42C62"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B42C62" w:rsidRPr="00B42C62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6A6BFB">
        <w:rPr>
          <w:rFonts w:ascii="Nirmala UI" w:hAnsi="Nirmala UI" w:cs="Nirmala UI"/>
          <w:bCs/>
          <w:sz w:val="28"/>
          <w:szCs w:val="28"/>
          <w:cs/>
        </w:rPr>
        <w:t>।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 w:rsidR="00B42C62">
        <w:rPr>
          <w:rFonts w:ascii="Nirmala UI" w:hAnsi="Nirmala UI" w:cs="Nirmala UI"/>
          <w:bCs/>
          <w:sz w:val="28"/>
          <w:szCs w:val="28"/>
          <w:lang w:val="en-US"/>
        </w:rPr>
        <w:t xml:space="preserve">                                                        </w:t>
      </w:r>
      <w:r w:rsidR="006A6BFB" w:rsidRPr="006A6BFB">
        <w:rPr>
          <w:rFonts w:ascii="Nirmala UI" w:hAnsi="Nirmala UI" w:cs="Nirmala UI"/>
          <w:bCs/>
          <w:sz w:val="28"/>
          <w:szCs w:val="28"/>
          <w:lang w:val="en-US"/>
        </w:rPr>
        <w:t xml:space="preserve"> </w:t>
      </w:r>
      <w:r w:rsidR="00B42C62" w:rsidRPr="006A6BFB">
        <w:rPr>
          <w:rFonts w:ascii="Nirmala UI" w:hAnsi="Nirmala UI" w:cs="Nirmala UI"/>
          <w:bCs/>
          <w:sz w:val="28"/>
          <w:szCs w:val="28"/>
          <w:lang w:val="en-US"/>
        </w:rPr>
        <w:t>[4]</w:t>
      </w:r>
      <w:r w:rsidR="00B42C62" w:rsidRPr="0062022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B42C62" w:rsidRPr="00B42C62" w:rsidRDefault="00B42C62" w:rsidP="00B42C62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Pr="00B42C62">
        <w:rPr>
          <w:rFonts w:ascii="Nirmala UI" w:hAnsi="Nirmala UI" w:cs="Nirmala UI" w:hint="cs"/>
          <w:sz w:val="28"/>
          <w:szCs w:val="28"/>
          <w:lang w:val="en-US"/>
        </w:rPr>
        <w:t>न</w:t>
      </w:r>
      <w:proofErr w:type="gramEnd"/>
      <w:r w:rsidRPr="00B42C62">
        <w:rPr>
          <w:rFonts w:ascii="Nirmala UI" w:hAnsi="Nirmala UI" w:cs="Nirmala UI" w:hint="cs"/>
          <w:sz w:val="28"/>
          <w:szCs w:val="28"/>
          <w:lang w:val="en-US"/>
        </w:rPr>
        <w:t>्यारा</w:t>
      </w:r>
      <w:proofErr w:type="spellEnd"/>
      <w:r w:rsidRPr="00B42C62">
        <w:rPr>
          <w:rFonts w:ascii="Nirmala UI" w:hAnsi="Nirmala UI" w:cs="Nirmala UI"/>
          <w:sz w:val="28"/>
          <w:szCs w:val="28"/>
          <w:lang w:val="en-US"/>
        </w:rPr>
        <w:t xml:space="preserve">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3)</w:t>
      </w:r>
      <w:r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B42C62">
        <w:rPr>
          <w:rFonts w:ascii="Nirmala UI" w:hAnsi="Nirmala UI" w:cs="Nirmala UI" w:hint="cs"/>
          <w:sz w:val="28"/>
          <w:szCs w:val="28"/>
          <w:lang w:val="en-US"/>
        </w:rPr>
        <w:t>बच्चा</w:t>
      </w:r>
      <w:proofErr w:type="spellEnd"/>
      <w:r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6A6BFB" w:rsidRDefault="00B42C62" w:rsidP="00B42C62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Pr="00B42C62">
        <w:rPr>
          <w:rFonts w:ascii="Nirmala UI" w:hAnsi="Nirmala UI" w:cs="Nirmala UI" w:hint="cs"/>
          <w:sz w:val="28"/>
          <w:szCs w:val="28"/>
          <w:lang w:val="en-US"/>
        </w:rPr>
        <w:t>भ</w:t>
      </w:r>
      <w:proofErr w:type="gramEnd"/>
      <w:r w:rsidRPr="00B42C62">
        <w:rPr>
          <w:rFonts w:ascii="Nirmala UI" w:hAnsi="Nirmala UI" w:cs="Nirmala UI" w:hint="cs"/>
          <w:sz w:val="28"/>
          <w:szCs w:val="28"/>
          <w:lang w:val="en-US"/>
        </w:rPr>
        <w:t>ाता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    4)</w:t>
      </w:r>
      <w:r w:rsidRPr="00B42C62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B42C62">
        <w:rPr>
          <w:rFonts w:ascii="Nirmala UI" w:hAnsi="Nirmala UI" w:cs="Nirmala UI" w:hint="cs"/>
          <w:sz w:val="28"/>
          <w:szCs w:val="28"/>
          <w:lang w:val="en-US"/>
        </w:rPr>
        <w:t>हरियाली</w:t>
      </w:r>
      <w:proofErr w:type="spellEnd"/>
    </w:p>
    <w:p w:rsidR="006A6BFB" w:rsidRPr="00B42C62" w:rsidRDefault="009D4E78" w:rsidP="00B42C62">
      <w:pPr>
        <w:ind w:firstLineChars="50" w:firstLine="140"/>
        <w:rPr>
          <w:rFonts w:ascii="Nirmala UI" w:hAnsi="Nirmala UI" w:cs="Nirmala UI"/>
          <w:sz w:val="28"/>
          <w:szCs w:val="28"/>
          <w:lang w:val="en-US" w:bidi="hi-IN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          </w:t>
      </w:r>
      <w:r w:rsidR="00B42C62">
        <w:rPr>
          <w:rFonts w:ascii="Nirmala UI" w:hAnsi="Nirmala UI" w:cs="Nirmala UI"/>
          <w:sz w:val="28"/>
          <w:szCs w:val="28"/>
        </w:rPr>
        <w:t xml:space="preserve">                     </w:t>
      </w:r>
    </w:p>
    <w:p w:rsidR="006A6BFB" w:rsidRPr="00324559" w:rsidRDefault="006A6BFB" w:rsidP="006A6BFB">
      <w:pPr>
        <w:rPr>
          <w:rFonts w:ascii="Nirmala UI" w:hAnsi="Nirmala UI" w:cs="Nirmala UI"/>
          <w:sz w:val="28"/>
          <w:szCs w:val="28"/>
          <w:lang w:val="en-US"/>
        </w:rPr>
      </w:pPr>
    </w:p>
    <w:p w:rsidR="006A6BFB" w:rsidRPr="006A6BFB" w:rsidRDefault="00B42C62" w:rsidP="006A6B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6</w:t>
      </w:r>
      <w:r w:rsidR="006A6BFB">
        <w:rPr>
          <w:rFonts w:ascii="Nirmala UI" w:hAnsi="Nirmala UI" w:cs="Nirmala UI"/>
          <w:sz w:val="28"/>
          <w:szCs w:val="28"/>
        </w:rPr>
        <w:t>.</w:t>
      </w:r>
      <w:r w:rsidR="006A6BFB" w:rsidRPr="005867D4">
        <w:rPr>
          <w:rFonts w:ascii="Nirmala UI" w:hAnsi="Nirmala UI" w:cs="Nirmala UI"/>
          <w:sz w:val="28"/>
          <w:szCs w:val="28"/>
        </w:rPr>
        <w:t>निम्नलिखि</w:t>
      </w:r>
      <w:proofErr w:type="gramStart"/>
      <w:r w:rsidR="006A6BFB" w:rsidRPr="005867D4">
        <w:rPr>
          <w:rFonts w:ascii="Nirmala UI" w:hAnsi="Nirmala UI" w:cs="Nirmala UI"/>
          <w:sz w:val="28"/>
          <w:szCs w:val="28"/>
        </w:rPr>
        <w:t>त</w:t>
      </w:r>
      <w:r w:rsidR="006A6BFB" w:rsidRPr="005867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प</w:t>
      </w:r>
      <w:proofErr w:type="gramEnd"/>
      <w:r w:rsidR="006A6BFB" w:rsidRPr="005867D4">
        <w:rPr>
          <w:rFonts w:ascii="Nirmala UI" w:hAnsi="Nirmala UI" w:cs="Nirmala UI"/>
          <w:sz w:val="28"/>
          <w:szCs w:val="28"/>
        </w:rPr>
        <w:t>्रश्नों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के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उत्तर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BFB" w:rsidRPr="005867D4">
        <w:rPr>
          <w:rFonts w:ascii="Nirmala UI" w:hAnsi="Nirmala UI" w:cs="Nirmala UI"/>
          <w:sz w:val="28"/>
          <w:szCs w:val="28"/>
        </w:rPr>
        <w:t>लिखिए</w:t>
      </w:r>
      <w:proofErr w:type="spellEnd"/>
      <w:r w:rsidR="006A6BFB" w:rsidRPr="005867D4">
        <w:rPr>
          <w:rFonts w:ascii="Arial" w:hAnsi="Arial" w:cs="Arial"/>
          <w:sz w:val="28"/>
          <w:szCs w:val="28"/>
        </w:rPr>
        <w:t xml:space="preserve"> </w:t>
      </w:r>
      <w:r w:rsidR="006A6BFB" w:rsidRPr="006A6BFB">
        <w:rPr>
          <w:rFonts w:ascii="Arial" w:hAnsi="Arial" w:cs="Arial"/>
          <w:sz w:val="28"/>
          <w:szCs w:val="28"/>
        </w:rPr>
        <w:t xml:space="preserve">|                  </w:t>
      </w:r>
      <w:r w:rsidR="00433CAC">
        <w:rPr>
          <w:rFonts w:ascii="Arial" w:hAnsi="Arial" w:cs="Arial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[6</w:t>
      </w:r>
      <w:r w:rsidR="006A6BFB" w:rsidRPr="006A6BFB">
        <w:rPr>
          <w:rFonts w:ascii="Arial" w:hAnsi="Arial" w:cs="Arial"/>
          <w:sz w:val="28"/>
          <w:szCs w:val="28"/>
        </w:rPr>
        <w:t>]</w:t>
      </w:r>
    </w:p>
    <w:p w:rsidR="00B42C62" w:rsidRPr="00B42C62" w:rsidRDefault="006A6BFB" w:rsidP="00B42C62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867D4">
        <w:rPr>
          <w:rFonts w:ascii="Arial" w:hAnsi="Arial" w:cs="Arial"/>
          <w:sz w:val="28"/>
          <w:szCs w:val="28"/>
        </w:rPr>
        <w:t xml:space="preserve"> </w:t>
      </w:r>
      <w:r w:rsidR="00433CAC">
        <w:rPr>
          <w:rFonts w:ascii="Arial" w:hAnsi="Arial" w:cs="Arial"/>
          <w:sz w:val="28"/>
          <w:szCs w:val="28"/>
        </w:rPr>
        <w:t>1)</w:t>
      </w:r>
      <w:r w:rsidRPr="005867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राष्ट्रपति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भवन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कैसा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ह</w:t>
      </w:r>
      <w:proofErr w:type="gramStart"/>
      <w:r w:rsidR="00B42C62" w:rsidRPr="00B42C62">
        <w:rPr>
          <w:rFonts w:ascii="Nirmala UI" w:hAnsi="Nirmala UI" w:cs="Nirmala UI"/>
          <w:sz w:val="28"/>
          <w:szCs w:val="28"/>
        </w:rPr>
        <w:t>ै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B42C62" w:rsidRPr="00B42C62" w:rsidRDefault="00433CAC" w:rsidP="00B42C62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स</w:t>
      </w:r>
      <w:proofErr w:type="gramEnd"/>
      <w:r w:rsidR="00B42C62" w:rsidRPr="00B42C62">
        <w:rPr>
          <w:rFonts w:ascii="Nirmala UI" w:hAnsi="Nirmala UI" w:cs="Nirmala UI"/>
          <w:sz w:val="28"/>
          <w:szCs w:val="28"/>
        </w:rPr>
        <w:t>ुप्रीम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कोर्ट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की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बनावट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कैसी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है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?</w:t>
      </w:r>
    </w:p>
    <w:p w:rsidR="006A6BFB" w:rsidRPr="005867D4" w:rsidRDefault="00433CAC" w:rsidP="00B42C62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पर</w:t>
      </w:r>
      <w:proofErr w:type="gramEnd"/>
      <w:r w:rsidR="00B42C62" w:rsidRPr="00B42C62">
        <w:rPr>
          <w:rFonts w:ascii="Nirmala UI" w:hAnsi="Nirmala UI" w:cs="Nirmala UI"/>
          <w:sz w:val="28"/>
          <w:szCs w:val="28"/>
        </w:rPr>
        <w:t>्वत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क्या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करते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2C62" w:rsidRPr="00B42C62">
        <w:rPr>
          <w:rFonts w:ascii="Nirmala UI" w:hAnsi="Nirmala UI" w:cs="Nirmala UI"/>
          <w:sz w:val="28"/>
          <w:szCs w:val="28"/>
        </w:rPr>
        <w:t>हैं</w:t>
      </w:r>
      <w:proofErr w:type="spellEnd"/>
      <w:r w:rsidR="00B42C62" w:rsidRPr="00B42C62">
        <w:rPr>
          <w:rFonts w:ascii="Arial" w:hAnsi="Arial" w:cs="Arial"/>
          <w:sz w:val="28"/>
          <w:szCs w:val="28"/>
        </w:rPr>
        <w:t xml:space="preserve"> ?</w:t>
      </w:r>
      <w:r w:rsidR="006A6BFB" w:rsidRPr="005867D4">
        <w:rPr>
          <w:rFonts w:ascii="Arial" w:hAnsi="Arial" w:cs="Arial"/>
          <w:sz w:val="28"/>
          <w:szCs w:val="28"/>
        </w:rPr>
        <w:t xml:space="preserve">         </w:t>
      </w:r>
      <w:r w:rsidR="006A6BFB">
        <w:rPr>
          <w:rFonts w:ascii="Arial" w:hAnsi="Arial" w:cs="Arial"/>
          <w:sz w:val="28"/>
          <w:szCs w:val="28"/>
        </w:rPr>
        <w:t xml:space="preserve">    </w:t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</w:r>
      <w:r w:rsidR="006A6BFB" w:rsidRPr="005867D4">
        <w:rPr>
          <w:rFonts w:ascii="Arial" w:hAnsi="Arial" w:cs="Arial"/>
          <w:sz w:val="28"/>
          <w:szCs w:val="28"/>
        </w:rPr>
        <w:tab/>
        <w:t xml:space="preserve">                </w:t>
      </w:r>
    </w:p>
    <w:p w:rsidR="006A6BFB" w:rsidRPr="00BD75F7" w:rsidRDefault="006A6BFB" w:rsidP="006A6BFB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28"/>
          <w:szCs w:val="28"/>
        </w:rPr>
      </w:pPr>
    </w:p>
    <w:p w:rsidR="009D36B6" w:rsidRDefault="009D36B6">
      <w:pPr>
        <w:rPr>
          <w:rFonts w:ascii="Nirmala UI" w:hAnsi="Nirmala UI" w:cs="Nirmala UI"/>
          <w:sz w:val="28"/>
          <w:szCs w:val="28"/>
          <w:lang w:val="en-US" w:bidi="hi-IN"/>
        </w:rPr>
      </w:pPr>
    </w:p>
    <w:sectPr w:rsidR="009D36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20" w:rsidRDefault="00B71120">
      <w:pPr>
        <w:spacing w:line="240" w:lineRule="auto"/>
      </w:pPr>
      <w:r>
        <w:separator/>
      </w:r>
    </w:p>
  </w:endnote>
  <w:endnote w:type="continuationSeparator" w:id="0">
    <w:p w:rsidR="00B71120" w:rsidRDefault="00B7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20" w:rsidRDefault="00B71120">
      <w:pPr>
        <w:spacing w:after="0"/>
      </w:pPr>
      <w:r>
        <w:separator/>
      </w:r>
    </w:p>
  </w:footnote>
  <w:footnote w:type="continuationSeparator" w:id="0">
    <w:p w:rsidR="00B71120" w:rsidRDefault="00B711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9436E"/>
    <w:multiLevelType w:val="singleLevel"/>
    <w:tmpl w:val="C56943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0D6352"/>
    <w:rsid w:val="000E40FE"/>
    <w:rsid w:val="0016616A"/>
    <w:rsid w:val="001E1B90"/>
    <w:rsid w:val="001E7587"/>
    <w:rsid w:val="002607AC"/>
    <w:rsid w:val="002B217D"/>
    <w:rsid w:val="002D6B92"/>
    <w:rsid w:val="002D6F87"/>
    <w:rsid w:val="00307234"/>
    <w:rsid w:val="00433CAC"/>
    <w:rsid w:val="0043796A"/>
    <w:rsid w:val="00445921"/>
    <w:rsid w:val="00446E10"/>
    <w:rsid w:val="004578E2"/>
    <w:rsid w:val="00473530"/>
    <w:rsid w:val="004B7A70"/>
    <w:rsid w:val="004E1F8D"/>
    <w:rsid w:val="00620229"/>
    <w:rsid w:val="006A6BFB"/>
    <w:rsid w:val="006B0D71"/>
    <w:rsid w:val="006E67EC"/>
    <w:rsid w:val="00710EEE"/>
    <w:rsid w:val="00711DFD"/>
    <w:rsid w:val="00716F1A"/>
    <w:rsid w:val="00736FE1"/>
    <w:rsid w:val="007A73EE"/>
    <w:rsid w:val="007D1F76"/>
    <w:rsid w:val="00816476"/>
    <w:rsid w:val="008319DB"/>
    <w:rsid w:val="008702A6"/>
    <w:rsid w:val="00896D02"/>
    <w:rsid w:val="008D1E02"/>
    <w:rsid w:val="009479CC"/>
    <w:rsid w:val="00972EDC"/>
    <w:rsid w:val="009801F7"/>
    <w:rsid w:val="009C48F8"/>
    <w:rsid w:val="009D36B6"/>
    <w:rsid w:val="009D4E78"/>
    <w:rsid w:val="009E74AC"/>
    <w:rsid w:val="00A56B3B"/>
    <w:rsid w:val="00A862A9"/>
    <w:rsid w:val="00A87165"/>
    <w:rsid w:val="00A93D45"/>
    <w:rsid w:val="00B42C62"/>
    <w:rsid w:val="00B71120"/>
    <w:rsid w:val="00BE0A0E"/>
    <w:rsid w:val="00C03ADE"/>
    <w:rsid w:val="00C449AF"/>
    <w:rsid w:val="00D66396"/>
    <w:rsid w:val="00DA2522"/>
    <w:rsid w:val="00DC7BB0"/>
    <w:rsid w:val="00E46324"/>
    <w:rsid w:val="00EC7B35"/>
    <w:rsid w:val="00F12DAB"/>
    <w:rsid w:val="00F67546"/>
    <w:rsid w:val="00F86792"/>
    <w:rsid w:val="107C119C"/>
    <w:rsid w:val="1413061E"/>
    <w:rsid w:val="280E29C8"/>
    <w:rsid w:val="3E7F6A62"/>
    <w:rsid w:val="487C1FF8"/>
    <w:rsid w:val="597633C9"/>
    <w:rsid w:val="5DC40CA3"/>
    <w:rsid w:val="647E3FC5"/>
    <w:rsid w:val="6B041D04"/>
    <w:rsid w:val="75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cp:lastPrinted>2024-03-13T08:42:00Z</cp:lastPrinted>
  <dcterms:created xsi:type="dcterms:W3CDTF">2024-03-13T08:41:00Z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09ED66D020B4455D8BCE80F608920C7D_13</vt:lpwstr>
  </property>
</Properties>
</file>